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1863" w14:textId="2E158722" w:rsidR="006603B6" w:rsidRDefault="00542650" w:rsidP="006603B6">
      <w:pPr>
        <w:spacing w:after="147" w:line="251" w:lineRule="auto"/>
        <w:ind w:left="1285" w:right="565" w:firstLine="0"/>
        <w:jc w:val="center"/>
      </w:pPr>
      <w:r>
        <w:rPr>
          <w:b/>
        </w:rPr>
        <w:t xml:space="preserve">        </w:t>
      </w:r>
      <w:r w:rsidR="006603B6">
        <w:rPr>
          <w:b/>
          <w:sz w:val="28"/>
          <w:u w:val="single" w:color="000000"/>
        </w:rPr>
        <w:t xml:space="preserve">MINUTES OF A MEETING OF CLYST ST GEORGE PARISH COUNCIL held on </w:t>
      </w:r>
      <w:r w:rsidR="00FA6AB4">
        <w:rPr>
          <w:b/>
          <w:sz w:val="28"/>
          <w:u w:val="single" w:color="000000"/>
        </w:rPr>
        <w:t>9</w:t>
      </w:r>
      <w:r w:rsidR="006E5DD9">
        <w:rPr>
          <w:b/>
          <w:sz w:val="28"/>
          <w:u w:val="single" w:color="000000"/>
        </w:rPr>
        <w:t xml:space="preserve"> </w:t>
      </w:r>
      <w:r w:rsidR="00FA6AB4">
        <w:rPr>
          <w:b/>
          <w:sz w:val="28"/>
          <w:u w:val="single" w:color="000000"/>
        </w:rPr>
        <w:t xml:space="preserve">June 2021 following the AGM </w:t>
      </w:r>
      <w:r w:rsidR="006603B6">
        <w:rPr>
          <w:b/>
          <w:sz w:val="28"/>
          <w:u w:val="single" w:color="000000"/>
        </w:rPr>
        <w:t xml:space="preserve"> at 7.30pm </w:t>
      </w:r>
      <w:r w:rsidR="00FA6AB4">
        <w:rPr>
          <w:b/>
          <w:sz w:val="28"/>
          <w:u w:val="single" w:color="000000"/>
        </w:rPr>
        <w:t xml:space="preserve">in the Village Hall and </w:t>
      </w:r>
      <w:r w:rsidR="006603B6">
        <w:rPr>
          <w:b/>
          <w:sz w:val="28"/>
          <w:u w:val="single" w:color="000000"/>
        </w:rPr>
        <w:t>by the Zoom Platform</w:t>
      </w:r>
    </w:p>
    <w:p w14:paraId="1243B0B5" w14:textId="23C7E7BC" w:rsidR="00381284" w:rsidRDefault="006603B6" w:rsidP="00542650">
      <w:pPr>
        <w:spacing w:after="134" w:line="259" w:lineRule="auto"/>
      </w:pPr>
      <w:r>
        <w:rPr>
          <w:b/>
        </w:rPr>
        <w:t xml:space="preserve">                                       </w:t>
      </w:r>
      <w:r w:rsidR="00542650">
        <w:rPr>
          <w:b/>
        </w:rPr>
        <w:t>Present: Chairman &amp; Host:     Cllr J Manser</w:t>
      </w:r>
    </w:p>
    <w:p w14:paraId="49DED98F" w14:textId="30FBE8EC" w:rsidR="00381284" w:rsidRDefault="00963863" w:rsidP="00963863">
      <w:pPr>
        <w:spacing w:after="134" w:line="259" w:lineRule="auto"/>
      </w:pPr>
      <w:r>
        <w:rPr>
          <w:b/>
        </w:rPr>
        <w:t xml:space="preserve">                                       </w:t>
      </w:r>
      <w:r w:rsidR="00542650">
        <w:rPr>
          <w:b/>
        </w:rPr>
        <w:t xml:space="preserve">Councillors:          </w:t>
      </w:r>
      <w:r w:rsidR="00542650">
        <w:rPr>
          <w:b/>
        </w:rPr>
        <w:tab/>
      </w:r>
      <w:r>
        <w:rPr>
          <w:b/>
        </w:rPr>
        <w:t xml:space="preserve">              </w:t>
      </w:r>
      <w:r w:rsidR="00542650">
        <w:rPr>
          <w:b/>
        </w:rPr>
        <w:t xml:space="preserve">P. Bragg, A. Marks, </w:t>
      </w:r>
      <w:r w:rsidR="00FA6AB4">
        <w:rPr>
          <w:b/>
        </w:rPr>
        <w:t>G. Bowen</w:t>
      </w:r>
      <w:r>
        <w:rPr>
          <w:b/>
        </w:rPr>
        <w:t>, S. Piper</w:t>
      </w:r>
      <w:r w:rsidR="008955F7">
        <w:rPr>
          <w:b/>
        </w:rPr>
        <w:t xml:space="preserve"> </w:t>
      </w:r>
      <w:r w:rsidR="00855919">
        <w:rPr>
          <w:b/>
        </w:rPr>
        <w:t xml:space="preserve">                                        </w:t>
      </w:r>
      <w:r w:rsidR="007674EF">
        <w:rPr>
          <w:b/>
        </w:rPr>
        <w:t xml:space="preserve"> </w:t>
      </w:r>
      <w:r w:rsidR="00855919">
        <w:rPr>
          <w:b/>
        </w:rPr>
        <w:t xml:space="preserve">                                                      </w:t>
      </w:r>
      <w:r w:rsidR="008955F7">
        <w:rPr>
          <w:b/>
        </w:rPr>
        <w:t xml:space="preserve">  </w:t>
      </w:r>
    </w:p>
    <w:p w14:paraId="79DAA89D" w14:textId="191F455C" w:rsidR="00381284" w:rsidRDefault="00542650">
      <w:pPr>
        <w:spacing w:after="134" w:line="259" w:lineRule="auto"/>
        <w:ind w:left="745"/>
      </w:pPr>
      <w:r>
        <w:rPr>
          <w:b/>
        </w:rPr>
        <w:t xml:space="preserve">                  </w:t>
      </w:r>
      <w:r>
        <w:rPr>
          <w:b/>
        </w:rPr>
        <w:tab/>
      </w:r>
      <w:r w:rsidR="00651B1E">
        <w:rPr>
          <w:b/>
        </w:rPr>
        <w:t>C</w:t>
      </w:r>
      <w:r>
        <w:rPr>
          <w:b/>
        </w:rPr>
        <w:t>lerk:                                          Mrs. Cathryn Newbery</w:t>
      </w:r>
    </w:p>
    <w:p w14:paraId="5483802D" w14:textId="023DF3A0" w:rsidR="00381284" w:rsidRDefault="00542650">
      <w:pPr>
        <w:spacing w:after="134" w:line="259" w:lineRule="auto"/>
        <w:ind w:left="745"/>
      </w:pPr>
      <w:r>
        <w:rPr>
          <w:b/>
        </w:rPr>
        <w:t xml:space="preserve">             Members of Public</w:t>
      </w:r>
      <w:r w:rsidR="00550B3E">
        <w:rPr>
          <w:b/>
        </w:rPr>
        <w:t xml:space="preserve"> </w:t>
      </w:r>
      <w:r w:rsidR="007674EF">
        <w:rPr>
          <w:b/>
        </w:rPr>
        <w:t>-</w:t>
      </w:r>
      <w:r w:rsidR="00C5764E">
        <w:rPr>
          <w:b/>
        </w:rPr>
        <w:t xml:space="preserve"> 3</w:t>
      </w:r>
    </w:p>
    <w:p w14:paraId="53D922FA" w14:textId="21210AC6" w:rsidR="00381284" w:rsidRDefault="00672A1B" w:rsidP="00672A1B">
      <w:pPr>
        <w:spacing w:after="134" w:line="259" w:lineRule="auto"/>
        <w:ind w:left="0" w:firstLine="0"/>
      </w:pPr>
      <w:r>
        <w:rPr>
          <w:b/>
        </w:rPr>
        <w:t xml:space="preserve">1.          </w:t>
      </w:r>
      <w:r w:rsidR="00542650">
        <w:rPr>
          <w:b/>
        </w:rPr>
        <w:t xml:space="preserve">Apologies for Absence: </w:t>
      </w:r>
      <w:r w:rsidR="00564FE3">
        <w:rPr>
          <w:bCs/>
        </w:rPr>
        <w:t xml:space="preserve">Cllr Randall Johnson, </w:t>
      </w:r>
      <w:r w:rsidR="00FA6AB4">
        <w:rPr>
          <w:bCs/>
        </w:rPr>
        <w:t>Cllr D. Hazell</w:t>
      </w:r>
    </w:p>
    <w:p w14:paraId="4C1FA87C" w14:textId="520A9677" w:rsidR="00381284" w:rsidRDefault="00672A1B" w:rsidP="00672A1B">
      <w:pPr>
        <w:spacing w:after="134" w:line="259" w:lineRule="auto"/>
      </w:pPr>
      <w:r>
        <w:rPr>
          <w:b/>
        </w:rPr>
        <w:t xml:space="preserve">2.          </w:t>
      </w:r>
      <w:r w:rsidR="00542650">
        <w:rPr>
          <w:b/>
        </w:rPr>
        <w:t>Approval of Minutes</w:t>
      </w:r>
      <w:r w:rsidR="00542650">
        <w:t xml:space="preserve"> – Unanimous approval.</w:t>
      </w:r>
    </w:p>
    <w:p w14:paraId="6AE86D3A" w14:textId="03FF423B" w:rsidR="008F4C3A" w:rsidRDefault="00F75EE4" w:rsidP="00855919">
      <w:pPr>
        <w:spacing w:after="134" w:line="259" w:lineRule="auto"/>
        <w:rPr>
          <w:b/>
          <w:bCs/>
        </w:rPr>
      </w:pPr>
      <w:r>
        <w:rPr>
          <w:b/>
        </w:rPr>
        <w:t>3</w:t>
      </w:r>
      <w:r w:rsidRPr="00F75EE4">
        <w:t>.</w:t>
      </w:r>
      <w:r>
        <w:tab/>
      </w:r>
      <w:r w:rsidR="00855919" w:rsidRPr="00855919">
        <w:rPr>
          <w:b/>
          <w:bCs/>
        </w:rPr>
        <w:t>Declaration of Interest</w:t>
      </w:r>
      <w:r w:rsidR="00550B3E">
        <w:rPr>
          <w:b/>
          <w:bCs/>
        </w:rPr>
        <w:t xml:space="preserve"> </w:t>
      </w:r>
      <w:r w:rsidR="00454D25">
        <w:rPr>
          <w:b/>
          <w:bCs/>
        </w:rPr>
        <w:t>–</w:t>
      </w:r>
      <w:r w:rsidR="00550B3E">
        <w:rPr>
          <w:b/>
          <w:bCs/>
        </w:rPr>
        <w:t xml:space="preserve"> none</w:t>
      </w:r>
    </w:p>
    <w:p w14:paraId="55C9B5EE" w14:textId="1DB8053D" w:rsidR="00454D25" w:rsidRDefault="00454D25" w:rsidP="00855919">
      <w:pPr>
        <w:spacing w:after="134" w:line="259" w:lineRule="auto"/>
        <w:rPr>
          <w:b/>
          <w:bCs/>
        </w:rPr>
      </w:pPr>
      <w:r>
        <w:rPr>
          <w:b/>
          <w:bCs/>
        </w:rPr>
        <w:t>4.          Vacancy for Councillor – Election of Councillor</w:t>
      </w:r>
    </w:p>
    <w:p w14:paraId="37ADACE9" w14:textId="008070DC" w:rsidR="00C5764E" w:rsidRPr="00C5764E" w:rsidRDefault="00C5764E" w:rsidP="00C5764E">
      <w:pPr>
        <w:spacing w:after="134" w:line="259" w:lineRule="auto"/>
        <w:ind w:left="720" w:firstLine="60"/>
      </w:pPr>
      <w:r>
        <w:t>The vote was carried out, with scrutiny and Jeannette MacDonald was formally invited to   be Councillor and join the present Councillors</w:t>
      </w:r>
      <w:r w:rsidR="00E846AF">
        <w:t xml:space="preserve"> at the table</w:t>
      </w:r>
      <w:r>
        <w:t xml:space="preserve">.  Ms. MacDonald accepted the position and duly passed the necessary forms to complete. </w:t>
      </w:r>
      <w:r w:rsidR="00E846AF">
        <w:t xml:space="preserve">She joined the Councillors at the table.  </w:t>
      </w:r>
      <w:r>
        <w:t>Ms. MacDonald expressed her thanks.</w:t>
      </w:r>
      <w:r w:rsidR="009D632D">
        <w:t xml:space="preserve">  Cllr Manser expressed his thanks to Richard Ridout for his application and attendance at the meeting. </w:t>
      </w:r>
    </w:p>
    <w:p w14:paraId="65E2D120" w14:textId="738C824C" w:rsidR="006E5DD9" w:rsidRPr="00C5764E" w:rsidRDefault="00454D25" w:rsidP="006E5DD9">
      <w:pPr>
        <w:spacing w:after="164"/>
        <w:ind w:left="720" w:hanging="705"/>
        <w:jc w:val="both"/>
        <w:rPr>
          <w:bCs/>
        </w:rPr>
      </w:pPr>
      <w:r>
        <w:rPr>
          <w:b/>
        </w:rPr>
        <w:t>5</w:t>
      </w:r>
      <w:r w:rsidR="00564FE3">
        <w:rPr>
          <w:b/>
        </w:rPr>
        <w:t>.</w:t>
      </w:r>
      <w:r w:rsidR="00564FE3">
        <w:rPr>
          <w:b/>
        </w:rPr>
        <w:tab/>
        <w:t xml:space="preserve">Open Forum – </w:t>
      </w:r>
      <w:r w:rsidR="00C5764E">
        <w:rPr>
          <w:bCs/>
        </w:rPr>
        <w:t xml:space="preserve">Member of the Public expressed his concern at the bedlam following a local accident when traffic was diverted through Ebford Lane.  This had caused a long backlog of traffic.  The same Member of the Public also expressed his concern at rubbish that had been left inside a field gateway for some considerable time and was unsightly.  Cllr Manser agreed but confirmed that as this rubbish had been left on private land, there was nothing the Parish Council could do, as unfortunately it is the responsibility of the landowner. </w:t>
      </w:r>
    </w:p>
    <w:p w14:paraId="0C05D769" w14:textId="0488FDCB" w:rsidR="00381284" w:rsidRDefault="00454D25" w:rsidP="006E5DD9">
      <w:pPr>
        <w:spacing w:after="164"/>
        <w:ind w:left="720" w:hanging="705"/>
        <w:jc w:val="both"/>
        <w:rPr>
          <w:bCs/>
        </w:rPr>
      </w:pPr>
      <w:r>
        <w:rPr>
          <w:b/>
        </w:rPr>
        <w:t>6</w:t>
      </w:r>
      <w:r w:rsidR="006E5DD9">
        <w:rPr>
          <w:b/>
        </w:rPr>
        <w:t xml:space="preserve">.         </w:t>
      </w:r>
      <w:r w:rsidR="00F77F7B">
        <w:rPr>
          <w:b/>
        </w:rPr>
        <w:t xml:space="preserve"> Councillors</w:t>
      </w:r>
      <w:r w:rsidR="00883C74">
        <w:rPr>
          <w:b/>
        </w:rPr>
        <w:t>’</w:t>
      </w:r>
      <w:r w:rsidR="00F77F7B">
        <w:rPr>
          <w:b/>
        </w:rPr>
        <w:t xml:space="preserve"> Report</w:t>
      </w:r>
      <w:r w:rsidR="00883C74">
        <w:rPr>
          <w:b/>
        </w:rPr>
        <w:t>s</w:t>
      </w:r>
      <w:r w:rsidR="00F77F7B">
        <w:rPr>
          <w:b/>
        </w:rPr>
        <w:t xml:space="preserve"> – </w:t>
      </w:r>
      <w:r w:rsidR="00C5764E" w:rsidRPr="00883C74">
        <w:rPr>
          <w:b/>
        </w:rPr>
        <w:t>Cllr Randall-Johnson</w:t>
      </w:r>
      <w:r w:rsidR="00C5764E">
        <w:rPr>
          <w:bCs/>
        </w:rPr>
        <w:t xml:space="preserve"> was unfortunately unable to attend the meeting but </w:t>
      </w:r>
      <w:r w:rsidR="00883C74">
        <w:rPr>
          <w:bCs/>
        </w:rPr>
        <w:t>had today attended the first Cabinet Meeting of the new County Council and had no report to give at this time.</w:t>
      </w:r>
    </w:p>
    <w:p w14:paraId="0FCE07B9" w14:textId="77777777" w:rsidR="005422EB" w:rsidRDefault="00883C74" w:rsidP="006E5DD9">
      <w:pPr>
        <w:spacing w:after="164"/>
        <w:ind w:left="720" w:hanging="705"/>
        <w:jc w:val="both"/>
        <w:rPr>
          <w:bCs/>
        </w:rPr>
      </w:pPr>
      <w:r>
        <w:rPr>
          <w:b/>
        </w:rPr>
        <w:t xml:space="preserve">             Cllr Howe</w:t>
      </w:r>
      <w:r>
        <w:rPr>
          <w:bCs/>
        </w:rPr>
        <w:t xml:space="preserve"> reported that it was very much the same situation as with Devon County Council, and most meetings had been delayed.  The first planning meeting had been held today, and first Cabinet meeting was being held this evening.  He did report. However, that there had been problems over the emptying of dog bins and the collection of refuse, due to shortage of drivers, and asked that the public be patient over this, as the staff are doing their utmost to keep the collections underway.  Cllr Howe also reported that he wished to show transparency in that he had subsequently approved the planning application for a gym at Newcourt Barton, which had been refused by the Parish Council due to access and the Neighbourhood Plan.  He felt there were overriding issues in favour of the gym, and the fact that it was proposed to be on poor agricultural land.  A discussion ensued, and it was agreed that Cllr Howe took the right decision, as although the land was not brownfield, it was close to it. Cllr Manser expressed his thanks to Cllr Howe for </w:t>
      </w:r>
      <w:r w:rsidR="005422EB">
        <w:rPr>
          <w:bCs/>
        </w:rPr>
        <w:t xml:space="preserve">his honesty in this matter. </w:t>
      </w:r>
    </w:p>
    <w:p w14:paraId="68F19C13" w14:textId="368F0E14" w:rsidR="00883C74" w:rsidRPr="00883C74" w:rsidRDefault="005422EB" w:rsidP="006E5DD9">
      <w:pPr>
        <w:spacing w:after="164"/>
        <w:ind w:left="720" w:hanging="705"/>
        <w:jc w:val="both"/>
        <w:rPr>
          <w:bCs/>
        </w:rPr>
      </w:pPr>
      <w:r>
        <w:rPr>
          <w:b/>
        </w:rPr>
        <w:t xml:space="preserve">             Cllr Howe </w:t>
      </w:r>
      <w:r>
        <w:rPr>
          <w:bCs/>
        </w:rPr>
        <w:t xml:space="preserve">advised that the NHS Restructuring was of concern, and he advised we should each respond individually to our MP. </w:t>
      </w:r>
    </w:p>
    <w:p w14:paraId="6E23F246" w14:textId="08581CFB" w:rsidR="00454D25" w:rsidRPr="00454D25" w:rsidRDefault="00454D25" w:rsidP="006E5DD9">
      <w:pPr>
        <w:spacing w:after="164"/>
        <w:ind w:left="720" w:hanging="705"/>
        <w:jc w:val="both"/>
        <w:rPr>
          <w:b/>
        </w:rPr>
      </w:pPr>
      <w:r>
        <w:rPr>
          <w:b/>
        </w:rPr>
        <w:lastRenderedPageBreak/>
        <w:t>7.          Correspondence – Clerk to Report</w:t>
      </w:r>
    </w:p>
    <w:p w14:paraId="149C66A7" w14:textId="7007C121" w:rsidR="00FA6AB4" w:rsidRPr="00FA6AB4" w:rsidRDefault="00FA6AB4" w:rsidP="00FA6AB4">
      <w:pPr>
        <w:pStyle w:val="ListParagraph"/>
        <w:numPr>
          <w:ilvl w:val="0"/>
          <w:numId w:val="4"/>
        </w:numPr>
        <w:rPr>
          <w:color w:val="auto"/>
        </w:rPr>
      </w:pPr>
      <w:r w:rsidRPr="00FA6AB4">
        <w:rPr>
          <w:color w:val="auto"/>
        </w:rPr>
        <w:t>Emails regarding updates on COVID 19.</w:t>
      </w:r>
    </w:p>
    <w:p w14:paraId="4F1ACC44" w14:textId="77777777" w:rsidR="00FA6AB4" w:rsidRPr="00FA6AB4" w:rsidRDefault="00FA6AB4" w:rsidP="00FA6AB4">
      <w:pPr>
        <w:pStyle w:val="ListParagraph"/>
        <w:numPr>
          <w:ilvl w:val="0"/>
          <w:numId w:val="4"/>
        </w:numPr>
        <w:rPr>
          <w:color w:val="auto"/>
        </w:rPr>
      </w:pPr>
      <w:r w:rsidRPr="00FA6AB4">
        <w:rPr>
          <w:color w:val="auto"/>
        </w:rPr>
        <w:t>Email re Princes Trust Enterprise Course</w:t>
      </w:r>
    </w:p>
    <w:p w14:paraId="521B1E00" w14:textId="77777777" w:rsidR="00FA6AB4" w:rsidRPr="00FA6AB4" w:rsidRDefault="00FA6AB4" w:rsidP="00FA6AB4">
      <w:pPr>
        <w:pStyle w:val="ListParagraph"/>
        <w:numPr>
          <w:ilvl w:val="0"/>
          <w:numId w:val="4"/>
        </w:numPr>
        <w:rPr>
          <w:color w:val="auto"/>
        </w:rPr>
      </w:pPr>
      <w:r w:rsidRPr="00FA6AB4">
        <w:rPr>
          <w:color w:val="auto"/>
        </w:rPr>
        <w:t xml:space="preserve">Email regarding a vehicle parked long term in Chapel Hill and concern over it. </w:t>
      </w:r>
    </w:p>
    <w:p w14:paraId="755AC2E8" w14:textId="77777777" w:rsidR="00FA6AB4" w:rsidRPr="00FA6AB4" w:rsidRDefault="00FA6AB4" w:rsidP="00FA6AB4">
      <w:pPr>
        <w:pStyle w:val="ListParagraph"/>
        <w:numPr>
          <w:ilvl w:val="0"/>
          <w:numId w:val="4"/>
        </w:numPr>
        <w:rPr>
          <w:color w:val="auto"/>
        </w:rPr>
      </w:pPr>
      <w:r w:rsidRPr="00FA6AB4">
        <w:rPr>
          <w:color w:val="auto"/>
        </w:rPr>
        <w:t>Invitation to join Neighbourhood plans and New Local Plan for East Devon Discussion.</w:t>
      </w:r>
    </w:p>
    <w:p w14:paraId="35F4477A" w14:textId="77777777" w:rsidR="00FA6AB4" w:rsidRPr="00FA6AB4" w:rsidRDefault="00FA6AB4" w:rsidP="00FA6AB4">
      <w:pPr>
        <w:pStyle w:val="ListParagraph"/>
        <w:numPr>
          <w:ilvl w:val="0"/>
          <w:numId w:val="4"/>
        </w:numPr>
        <w:rPr>
          <w:color w:val="auto"/>
        </w:rPr>
      </w:pPr>
      <w:r w:rsidRPr="00FA6AB4">
        <w:rPr>
          <w:color w:val="auto"/>
        </w:rPr>
        <w:t>Email re Community Risk Management Plan Survey</w:t>
      </w:r>
    </w:p>
    <w:p w14:paraId="7766DD45" w14:textId="77777777" w:rsidR="00FA6AB4" w:rsidRPr="00FA6AB4" w:rsidRDefault="00FA6AB4" w:rsidP="00FA6AB4">
      <w:pPr>
        <w:pStyle w:val="ListParagraph"/>
        <w:numPr>
          <w:ilvl w:val="0"/>
          <w:numId w:val="4"/>
        </w:numPr>
        <w:rPr>
          <w:color w:val="auto"/>
        </w:rPr>
      </w:pPr>
      <w:r w:rsidRPr="00FA6AB4">
        <w:rPr>
          <w:color w:val="auto"/>
        </w:rPr>
        <w:t>Email re Roadmap Highways Parish and Town Council Newsletter</w:t>
      </w:r>
    </w:p>
    <w:p w14:paraId="4043AAFC" w14:textId="77777777" w:rsidR="00FA6AB4" w:rsidRPr="00FA6AB4" w:rsidRDefault="00FA6AB4" w:rsidP="00FA6AB4">
      <w:pPr>
        <w:pStyle w:val="ListParagraph"/>
        <w:numPr>
          <w:ilvl w:val="0"/>
          <w:numId w:val="4"/>
        </w:numPr>
        <w:rPr>
          <w:color w:val="auto"/>
        </w:rPr>
      </w:pPr>
      <w:r w:rsidRPr="00FA6AB4">
        <w:rPr>
          <w:color w:val="auto"/>
        </w:rPr>
        <w:t>Email re Covid Local Support Grant Information.</w:t>
      </w:r>
    </w:p>
    <w:p w14:paraId="7F035664" w14:textId="77777777" w:rsidR="00FA6AB4" w:rsidRPr="00FA6AB4" w:rsidRDefault="00FA6AB4" w:rsidP="00FA6AB4">
      <w:pPr>
        <w:pStyle w:val="ListParagraph"/>
        <w:numPr>
          <w:ilvl w:val="0"/>
          <w:numId w:val="4"/>
        </w:numPr>
        <w:rPr>
          <w:color w:val="auto"/>
        </w:rPr>
      </w:pPr>
      <w:r w:rsidRPr="00FA6AB4">
        <w:rPr>
          <w:color w:val="auto"/>
        </w:rPr>
        <w:t>Two emails re the G7 Summit</w:t>
      </w:r>
    </w:p>
    <w:p w14:paraId="3E163A28" w14:textId="77777777" w:rsidR="00FA6AB4" w:rsidRPr="00FA6AB4" w:rsidRDefault="00FA6AB4" w:rsidP="00FA6AB4">
      <w:pPr>
        <w:pStyle w:val="ListParagraph"/>
        <w:numPr>
          <w:ilvl w:val="0"/>
          <w:numId w:val="4"/>
        </w:numPr>
        <w:rPr>
          <w:color w:val="auto"/>
        </w:rPr>
      </w:pPr>
      <w:r w:rsidRPr="00FA6AB4">
        <w:rPr>
          <w:color w:val="auto"/>
        </w:rPr>
        <w:t>Email re Contacting the Police – Campaign Sheet</w:t>
      </w:r>
    </w:p>
    <w:p w14:paraId="75C1E5DF" w14:textId="77777777" w:rsidR="00FA6AB4" w:rsidRPr="00FA6AB4" w:rsidRDefault="00FA6AB4" w:rsidP="00FA6AB4">
      <w:pPr>
        <w:pStyle w:val="ListParagraph"/>
        <w:numPr>
          <w:ilvl w:val="0"/>
          <w:numId w:val="4"/>
        </w:numPr>
        <w:rPr>
          <w:color w:val="auto"/>
        </w:rPr>
      </w:pPr>
      <w:r w:rsidRPr="00FA6AB4">
        <w:rPr>
          <w:color w:val="auto"/>
        </w:rPr>
        <w:t>Email re The Duke and Duchess of Cambridge Launch Fields in Trust Green Space Index</w:t>
      </w:r>
    </w:p>
    <w:p w14:paraId="2A9C97F2" w14:textId="77777777" w:rsidR="00FA6AB4" w:rsidRPr="00FA6AB4" w:rsidRDefault="00FA6AB4" w:rsidP="00FA6AB4">
      <w:pPr>
        <w:pStyle w:val="ListParagraph"/>
        <w:numPr>
          <w:ilvl w:val="0"/>
          <w:numId w:val="4"/>
        </w:numPr>
        <w:rPr>
          <w:color w:val="auto"/>
        </w:rPr>
      </w:pPr>
      <w:r w:rsidRPr="00FA6AB4">
        <w:rPr>
          <w:color w:val="auto"/>
        </w:rPr>
        <w:t>Email re NHS Structural Changes – Councillors Briefing</w:t>
      </w:r>
    </w:p>
    <w:p w14:paraId="547DE32C" w14:textId="3945BE52" w:rsidR="00FA6AB4" w:rsidRDefault="00FA6AB4" w:rsidP="00FA6AB4">
      <w:pPr>
        <w:pStyle w:val="ListParagraph"/>
        <w:numPr>
          <w:ilvl w:val="0"/>
          <w:numId w:val="3"/>
        </w:numPr>
        <w:rPr>
          <w:color w:val="auto"/>
        </w:rPr>
      </w:pPr>
      <w:r w:rsidRPr="00FA6AB4">
        <w:rPr>
          <w:color w:val="auto"/>
        </w:rPr>
        <w:t>Email re Wild about Devon and Event Invitation.</w:t>
      </w:r>
    </w:p>
    <w:p w14:paraId="43A31C97" w14:textId="2D76C5A6" w:rsidR="00454D25" w:rsidRPr="00FA6AB4" w:rsidRDefault="00454D25" w:rsidP="00FA6AB4">
      <w:pPr>
        <w:pStyle w:val="ListParagraph"/>
        <w:numPr>
          <w:ilvl w:val="0"/>
          <w:numId w:val="3"/>
        </w:numPr>
        <w:rPr>
          <w:color w:val="auto"/>
        </w:rPr>
      </w:pPr>
      <w:r>
        <w:rPr>
          <w:color w:val="auto"/>
        </w:rPr>
        <w:t>The emails have been circulated.</w:t>
      </w:r>
    </w:p>
    <w:p w14:paraId="6EE1D44F" w14:textId="7C80FB07" w:rsidR="006E5DD9" w:rsidRDefault="006E5DD9" w:rsidP="00FA6AB4">
      <w:pPr>
        <w:spacing w:after="5" w:line="250" w:lineRule="auto"/>
        <w:ind w:left="345" w:firstLine="0"/>
        <w:rPr>
          <w:b/>
        </w:rPr>
      </w:pPr>
    </w:p>
    <w:p w14:paraId="6B5F6B27" w14:textId="70D6E032" w:rsidR="00381284" w:rsidRDefault="00454D25">
      <w:pPr>
        <w:spacing w:after="134" w:line="259" w:lineRule="auto"/>
        <w:ind w:left="10"/>
        <w:rPr>
          <w:b/>
        </w:rPr>
      </w:pPr>
      <w:r>
        <w:rPr>
          <w:b/>
        </w:rPr>
        <w:t>8</w:t>
      </w:r>
      <w:r w:rsidR="00542650">
        <w:rPr>
          <w:b/>
        </w:rPr>
        <w:t xml:space="preserve">.          Finance – Clerk to Report </w:t>
      </w:r>
    </w:p>
    <w:p w14:paraId="61DAC3CC" w14:textId="638E2503" w:rsidR="009D2381" w:rsidRDefault="006E4458" w:rsidP="009D2381">
      <w:pPr>
        <w:spacing w:after="5" w:line="250" w:lineRule="auto"/>
        <w:ind w:left="720" w:firstLine="0"/>
        <w:jc w:val="both"/>
        <w:rPr>
          <w:color w:val="auto"/>
        </w:rPr>
      </w:pPr>
      <w:r w:rsidRPr="004855A9">
        <w:rPr>
          <w:color w:val="auto"/>
        </w:rPr>
        <w:t>The Clerk reported she had</w:t>
      </w:r>
      <w:r w:rsidRPr="006E4458">
        <w:rPr>
          <w:color w:val="auto"/>
        </w:rPr>
        <w:t xml:space="preserve"> circulated the accounts and statements</w:t>
      </w:r>
      <w:r w:rsidR="00545525">
        <w:rPr>
          <w:color w:val="auto"/>
        </w:rPr>
        <w:t>.</w:t>
      </w:r>
      <w:r w:rsidRPr="004855A9">
        <w:rPr>
          <w:color w:val="auto"/>
        </w:rPr>
        <w:t xml:space="preserve"> </w:t>
      </w:r>
      <w:r w:rsidR="006E5DD9">
        <w:rPr>
          <w:color w:val="auto"/>
        </w:rPr>
        <w:t xml:space="preserve">Following payments approved </w:t>
      </w:r>
      <w:r w:rsidRPr="006E4458">
        <w:rPr>
          <w:color w:val="auto"/>
        </w:rPr>
        <w:t xml:space="preserve">at last month’s meeting, </w:t>
      </w:r>
      <w:r w:rsidR="00545525">
        <w:rPr>
          <w:color w:val="auto"/>
        </w:rPr>
        <w:t>the</w:t>
      </w:r>
      <w:r w:rsidRPr="006E4458">
        <w:rPr>
          <w:color w:val="auto"/>
        </w:rPr>
        <w:t xml:space="preserve"> balance in hand </w:t>
      </w:r>
      <w:r w:rsidR="00545525">
        <w:rPr>
          <w:color w:val="auto"/>
        </w:rPr>
        <w:t>is</w:t>
      </w:r>
      <w:r w:rsidRPr="006E4458">
        <w:rPr>
          <w:color w:val="auto"/>
        </w:rPr>
        <w:t xml:space="preserve"> £</w:t>
      </w:r>
      <w:r w:rsidR="006E5DD9">
        <w:rPr>
          <w:color w:val="auto"/>
        </w:rPr>
        <w:t>6</w:t>
      </w:r>
      <w:r w:rsidR="00454D25">
        <w:rPr>
          <w:color w:val="auto"/>
        </w:rPr>
        <w:t>117.40</w:t>
      </w:r>
      <w:r w:rsidRPr="006E4458">
        <w:rPr>
          <w:color w:val="auto"/>
        </w:rPr>
        <w:t xml:space="preserve"> and </w:t>
      </w:r>
      <w:r w:rsidRPr="004855A9">
        <w:rPr>
          <w:color w:val="auto"/>
        </w:rPr>
        <w:t>in the</w:t>
      </w:r>
      <w:r w:rsidR="006E5DD9">
        <w:rPr>
          <w:color w:val="auto"/>
        </w:rPr>
        <w:t xml:space="preserve"> </w:t>
      </w:r>
      <w:r w:rsidRPr="004855A9">
        <w:rPr>
          <w:color w:val="auto"/>
        </w:rPr>
        <w:t xml:space="preserve">CIL account the sum of </w:t>
      </w:r>
      <w:r w:rsidRPr="006E4458">
        <w:rPr>
          <w:color w:val="auto"/>
        </w:rPr>
        <w:t>£1192.1</w:t>
      </w:r>
      <w:r w:rsidR="00454D25">
        <w:rPr>
          <w:color w:val="auto"/>
        </w:rPr>
        <w:t>7</w:t>
      </w:r>
      <w:r w:rsidR="006E5DD9">
        <w:rPr>
          <w:color w:val="auto"/>
        </w:rPr>
        <w:t>.</w:t>
      </w:r>
      <w:r w:rsidR="00DB5B75">
        <w:rPr>
          <w:color w:val="auto"/>
        </w:rPr>
        <w:t xml:space="preserve"> </w:t>
      </w:r>
      <w:r w:rsidR="00454D25">
        <w:rPr>
          <w:color w:val="auto"/>
        </w:rPr>
        <w:t xml:space="preserve">We have arranged to pay for the grass cutting </w:t>
      </w:r>
      <w:r w:rsidR="009D2381">
        <w:rPr>
          <w:color w:val="auto"/>
        </w:rPr>
        <w:t xml:space="preserve">by Plandscape </w:t>
      </w:r>
      <w:r w:rsidR="00454D25">
        <w:rPr>
          <w:color w:val="auto"/>
        </w:rPr>
        <w:t xml:space="preserve">on a monthly basis, and the first account is received for £244.17 for the work carried out in May.  </w:t>
      </w:r>
      <w:r w:rsidR="004855A9" w:rsidRPr="004855A9">
        <w:rPr>
          <w:color w:val="auto"/>
        </w:rPr>
        <w:t>The Clerk called for a vote</w:t>
      </w:r>
      <w:r w:rsidRPr="006E4458">
        <w:rPr>
          <w:color w:val="auto"/>
        </w:rPr>
        <w:t xml:space="preserve"> on the acceptance of the accounts</w:t>
      </w:r>
      <w:r w:rsidR="00454D25">
        <w:rPr>
          <w:color w:val="auto"/>
        </w:rPr>
        <w:t>, and for approval to pay Plandscapes account and the Clerk’s salary.</w:t>
      </w:r>
    </w:p>
    <w:p w14:paraId="233CDECE" w14:textId="61CB3409" w:rsidR="00381284" w:rsidRDefault="009D2381" w:rsidP="009D2381">
      <w:pPr>
        <w:spacing w:after="5" w:line="250" w:lineRule="auto"/>
        <w:ind w:left="720" w:firstLine="0"/>
        <w:jc w:val="both"/>
        <w:rPr>
          <w:b/>
        </w:rPr>
      </w:pPr>
      <w:r>
        <w:rPr>
          <w:b/>
          <w:bCs/>
        </w:rPr>
        <w:t xml:space="preserve"> </w:t>
      </w:r>
      <w:r w:rsidR="00542650" w:rsidRPr="00542650">
        <w:rPr>
          <w:b/>
          <w:bCs/>
        </w:rPr>
        <w:t>U</w:t>
      </w:r>
      <w:r w:rsidR="00542650">
        <w:rPr>
          <w:b/>
        </w:rPr>
        <w:t>nanimous Vote on acceptance of accounts and payment</w:t>
      </w:r>
      <w:r w:rsidR="00332A30">
        <w:rPr>
          <w:b/>
        </w:rPr>
        <w:t>s.</w:t>
      </w:r>
    </w:p>
    <w:p w14:paraId="06C02AB6" w14:textId="77777777" w:rsidR="00E846AF" w:rsidRDefault="00E846AF" w:rsidP="00454D25">
      <w:pPr>
        <w:spacing w:after="5" w:line="250" w:lineRule="auto"/>
        <w:ind w:left="710" w:firstLine="0"/>
        <w:jc w:val="both"/>
        <w:rPr>
          <w:bCs/>
        </w:rPr>
      </w:pPr>
    </w:p>
    <w:p w14:paraId="2C78B99C" w14:textId="5A76484A" w:rsidR="00454D25" w:rsidRPr="009D2381" w:rsidRDefault="00454D25" w:rsidP="00454D25">
      <w:pPr>
        <w:spacing w:after="5" w:line="250" w:lineRule="auto"/>
        <w:ind w:left="710" w:firstLine="0"/>
        <w:jc w:val="both"/>
        <w:rPr>
          <w:bCs/>
        </w:rPr>
      </w:pPr>
      <w:r w:rsidRPr="009D2381">
        <w:rPr>
          <w:bCs/>
        </w:rPr>
        <w:t>The Clerk then turned to the Annual Governance and Accountability Return 2020/21, a copy of which had been circulated.  These accounts have been internally audited by Mr Brian Hampson, a resident of Clyst St George.  The Clerk called for two votes:</w:t>
      </w:r>
    </w:p>
    <w:p w14:paraId="38093593" w14:textId="47CBE013" w:rsidR="00454D25" w:rsidRDefault="00454D25" w:rsidP="00454D25">
      <w:pPr>
        <w:spacing w:after="5" w:line="250" w:lineRule="auto"/>
        <w:ind w:left="710" w:firstLine="0"/>
        <w:jc w:val="both"/>
        <w:rPr>
          <w:b/>
        </w:rPr>
      </w:pPr>
      <w:r>
        <w:rPr>
          <w:b/>
        </w:rPr>
        <w:t>(1) Approval of the Annual Internal Audit – Unanimous Approval</w:t>
      </w:r>
    </w:p>
    <w:p w14:paraId="2C13FFE1" w14:textId="1456DDD7" w:rsidR="00454D25" w:rsidRDefault="00454D25" w:rsidP="00454D25">
      <w:pPr>
        <w:spacing w:after="5" w:line="250" w:lineRule="auto"/>
        <w:ind w:left="710" w:firstLine="0"/>
        <w:jc w:val="both"/>
        <w:rPr>
          <w:b/>
        </w:rPr>
      </w:pPr>
      <w:r>
        <w:rPr>
          <w:b/>
        </w:rPr>
        <w:t>(2) Approval on the Annual Governance Statement and Accounts – Unanimous Approval</w:t>
      </w:r>
    </w:p>
    <w:p w14:paraId="1D251058" w14:textId="51C5CDE5" w:rsidR="00454D25" w:rsidRDefault="00454D25" w:rsidP="00DB5B75">
      <w:pPr>
        <w:spacing w:after="5" w:line="250" w:lineRule="auto"/>
        <w:ind w:left="345" w:firstLine="0"/>
        <w:jc w:val="both"/>
        <w:rPr>
          <w:b/>
        </w:rPr>
      </w:pPr>
      <w:r>
        <w:rPr>
          <w:b/>
        </w:rPr>
        <w:t xml:space="preserve"> </w:t>
      </w:r>
    </w:p>
    <w:p w14:paraId="6688A7C0" w14:textId="0B112E0B" w:rsidR="00C32D1F" w:rsidRPr="00C32D1F" w:rsidRDefault="004855A9" w:rsidP="00C066ED">
      <w:pPr>
        <w:rPr>
          <w:b/>
        </w:rPr>
      </w:pPr>
      <w:r>
        <w:rPr>
          <w:b/>
        </w:rPr>
        <w:t>9</w:t>
      </w:r>
      <w:r w:rsidR="00A22352">
        <w:rPr>
          <w:b/>
        </w:rPr>
        <w:t xml:space="preserve">.          </w:t>
      </w:r>
      <w:r w:rsidR="00C32D1F" w:rsidRPr="00C32D1F">
        <w:rPr>
          <w:b/>
        </w:rPr>
        <w:t xml:space="preserve">Update on Community Resilience Planning – </w:t>
      </w:r>
      <w:r w:rsidR="009D2381">
        <w:rPr>
          <w:b/>
        </w:rPr>
        <w:t>Update by Cllr Bowen</w:t>
      </w:r>
    </w:p>
    <w:p w14:paraId="076061BC" w14:textId="3FE820A0" w:rsidR="009D2381" w:rsidRDefault="005422EB" w:rsidP="005422EB">
      <w:pPr>
        <w:ind w:left="720" w:firstLine="60"/>
        <w:rPr>
          <w:bCs/>
        </w:rPr>
      </w:pPr>
      <w:r>
        <w:rPr>
          <w:bCs/>
        </w:rPr>
        <w:t xml:space="preserve">Cllr Bowen expressed his gratitude to Cllr Howe for his assistance in this matter.  He had now got access to the necessary website, and this did not appear to be completely straightforward.  </w:t>
      </w:r>
      <w:r w:rsidR="008E3365">
        <w:rPr>
          <w:bCs/>
        </w:rPr>
        <w:t xml:space="preserve">We need to have a policy in place.  DALC have provided a temporary data protection policy.  </w:t>
      </w:r>
      <w:r>
        <w:rPr>
          <w:bCs/>
        </w:rPr>
        <w:t>There would be an emergency text system in place.  This matter to be on the Agenda next month</w:t>
      </w:r>
      <w:r w:rsidR="00E846AF">
        <w:rPr>
          <w:bCs/>
        </w:rPr>
        <w:t xml:space="preserve"> and would link with Item 10 following on.</w:t>
      </w:r>
    </w:p>
    <w:p w14:paraId="22660672" w14:textId="77777777" w:rsidR="008E3365" w:rsidRDefault="008E3365" w:rsidP="005422EB">
      <w:pPr>
        <w:ind w:left="720" w:firstLine="60"/>
        <w:rPr>
          <w:b/>
        </w:rPr>
      </w:pPr>
    </w:p>
    <w:p w14:paraId="6D215BB4" w14:textId="17920C5E" w:rsidR="009D2381" w:rsidRDefault="00837246" w:rsidP="009D2381">
      <w:pPr>
        <w:rPr>
          <w:b/>
        </w:rPr>
      </w:pPr>
      <w:r>
        <w:rPr>
          <w:b/>
        </w:rPr>
        <w:t xml:space="preserve">10.        </w:t>
      </w:r>
      <w:r w:rsidR="009D2381">
        <w:rPr>
          <w:b/>
        </w:rPr>
        <w:t>Data Protection/Privacy Policy</w:t>
      </w:r>
    </w:p>
    <w:p w14:paraId="61C38A9C" w14:textId="510CBC9B" w:rsidR="005422EB" w:rsidRPr="005422EB" w:rsidRDefault="005422EB" w:rsidP="005422EB">
      <w:pPr>
        <w:ind w:left="720" w:firstLine="60"/>
        <w:rPr>
          <w:bCs/>
        </w:rPr>
      </w:pPr>
      <w:r>
        <w:rPr>
          <w:bCs/>
        </w:rPr>
        <w:t xml:space="preserve">Cllr Bowen reported that he had liaised with the Clerk, after speaking to DALC, and she was now booked onto a Training Course for Data Protection for Clerks and Officers this month.  </w:t>
      </w:r>
      <w:r w:rsidR="008E3365">
        <w:rPr>
          <w:bCs/>
        </w:rPr>
        <w:t xml:space="preserve">The Clerk was requested to enquire of the Broker for our Insurance on specifically what our Insurance Policy covers in relation to Data Protection. </w:t>
      </w:r>
      <w:r w:rsidR="00E846AF">
        <w:rPr>
          <w:bCs/>
        </w:rPr>
        <w:t xml:space="preserve">The </w:t>
      </w:r>
      <w:r>
        <w:rPr>
          <w:bCs/>
        </w:rPr>
        <w:t>Clerk to report</w:t>
      </w:r>
      <w:r w:rsidR="00E846AF">
        <w:rPr>
          <w:bCs/>
        </w:rPr>
        <w:t xml:space="preserve"> at the next meeting</w:t>
      </w:r>
      <w:r>
        <w:rPr>
          <w:bCs/>
        </w:rPr>
        <w:t>.</w:t>
      </w:r>
    </w:p>
    <w:p w14:paraId="25A95FF6" w14:textId="77777777" w:rsidR="005422EB" w:rsidRDefault="005422EB" w:rsidP="005422EB">
      <w:pPr>
        <w:rPr>
          <w:b/>
        </w:rPr>
      </w:pPr>
    </w:p>
    <w:p w14:paraId="68F0B34E" w14:textId="7CF93029" w:rsidR="00514086" w:rsidRPr="004855A9" w:rsidRDefault="004855A9" w:rsidP="004855A9">
      <w:pPr>
        <w:jc w:val="both"/>
        <w:rPr>
          <w:b/>
        </w:rPr>
      </w:pPr>
      <w:r w:rsidRPr="004855A9">
        <w:rPr>
          <w:b/>
        </w:rPr>
        <w:lastRenderedPageBreak/>
        <w:t>1</w:t>
      </w:r>
      <w:r w:rsidR="00837246">
        <w:rPr>
          <w:b/>
        </w:rPr>
        <w:t>1</w:t>
      </w:r>
      <w:r w:rsidRPr="004855A9">
        <w:rPr>
          <w:b/>
        </w:rPr>
        <w:t>.</w:t>
      </w:r>
      <w:r w:rsidR="0079764D" w:rsidRPr="004855A9">
        <w:rPr>
          <w:b/>
        </w:rPr>
        <w:t xml:space="preserve"> </w:t>
      </w:r>
      <w:r>
        <w:rPr>
          <w:b/>
        </w:rPr>
        <w:t xml:space="preserve">       Planning</w:t>
      </w:r>
    </w:p>
    <w:p w14:paraId="5DF009E2" w14:textId="11196618" w:rsidR="00750C36" w:rsidRPr="00837246" w:rsidRDefault="004855A9" w:rsidP="004855A9">
      <w:pPr>
        <w:tabs>
          <w:tab w:val="left" w:pos="2835"/>
        </w:tabs>
        <w:ind w:left="0" w:firstLine="0"/>
        <w:rPr>
          <w:b/>
          <w:bCs/>
        </w:rPr>
      </w:pPr>
      <w:r>
        <w:rPr>
          <w:bCs/>
        </w:rPr>
        <w:t xml:space="preserve">          </w:t>
      </w:r>
      <w:r w:rsidR="00507922">
        <w:t xml:space="preserve">   </w:t>
      </w:r>
      <w:r w:rsidR="00837246" w:rsidRPr="00837246">
        <w:rPr>
          <w:b/>
          <w:bCs/>
        </w:rPr>
        <w:t>21/</w:t>
      </w:r>
      <w:r w:rsidR="009D2381">
        <w:rPr>
          <w:b/>
          <w:bCs/>
        </w:rPr>
        <w:t>1247</w:t>
      </w:r>
      <w:r w:rsidR="00837246" w:rsidRPr="00837246">
        <w:rPr>
          <w:b/>
          <w:bCs/>
        </w:rPr>
        <w:t>/FUL</w:t>
      </w:r>
      <w:r w:rsidR="00837246">
        <w:rPr>
          <w:b/>
          <w:bCs/>
        </w:rPr>
        <w:t xml:space="preserve"> </w:t>
      </w:r>
      <w:r w:rsidR="009D2381">
        <w:rPr>
          <w:b/>
          <w:bCs/>
        </w:rPr>
        <w:t>New Farm Buildings, Woodbury Road, Clyst St George</w:t>
      </w:r>
    </w:p>
    <w:p w14:paraId="306E575E" w14:textId="1704E7D5" w:rsidR="009D2381" w:rsidRDefault="009D2381" w:rsidP="00837246">
      <w:pPr>
        <w:tabs>
          <w:tab w:val="left" w:pos="2835"/>
        </w:tabs>
        <w:spacing w:after="5" w:line="250" w:lineRule="auto"/>
        <w:ind w:left="720"/>
      </w:pPr>
      <w:r>
        <w:t>Cllr Manser reported this for the erection of a single storey cattle building (Phase 1)</w:t>
      </w:r>
      <w:r w:rsidR="008E3365">
        <w:t xml:space="preserve"> A short discussed ensued. There were no objections.</w:t>
      </w:r>
    </w:p>
    <w:p w14:paraId="77258376" w14:textId="716FE3BD" w:rsidR="009D2381" w:rsidRDefault="00761C37" w:rsidP="00837246">
      <w:pPr>
        <w:tabs>
          <w:tab w:val="left" w:pos="2835"/>
        </w:tabs>
        <w:spacing w:after="5" w:line="250" w:lineRule="auto"/>
        <w:ind w:left="720"/>
        <w:rPr>
          <w:b/>
          <w:bCs/>
        </w:rPr>
      </w:pPr>
      <w:r>
        <w:rPr>
          <w:b/>
          <w:bCs/>
        </w:rPr>
        <w:t>Unanimous vote –</w:t>
      </w:r>
      <w:r w:rsidR="008E3365">
        <w:rPr>
          <w:b/>
          <w:bCs/>
        </w:rPr>
        <w:t xml:space="preserve"> </w:t>
      </w:r>
      <w:r w:rsidR="00A90D66">
        <w:rPr>
          <w:b/>
          <w:bCs/>
        </w:rPr>
        <w:t>Support.</w:t>
      </w:r>
    </w:p>
    <w:p w14:paraId="7A496119" w14:textId="77777777" w:rsidR="009D2381" w:rsidRDefault="009D2381" w:rsidP="00837246">
      <w:pPr>
        <w:tabs>
          <w:tab w:val="left" w:pos="2835"/>
        </w:tabs>
        <w:spacing w:after="5" w:line="250" w:lineRule="auto"/>
        <w:ind w:left="720"/>
        <w:rPr>
          <w:b/>
          <w:bCs/>
        </w:rPr>
      </w:pPr>
    </w:p>
    <w:p w14:paraId="42627655" w14:textId="792CC191" w:rsidR="00761C37" w:rsidRPr="00761C37" w:rsidRDefault="009D2381" w:rsidP="00837246">
      <w:pPr>
        <w:tabs>
          <w:tab w:val="left" w:pos="2835"/>
        </w:tabs>
        <w:spacing w:after="5" w:line="250" w:lineRule="auto"/>
        <w:ind w:left="720"/>
        <w:rPr>
          <w:b/>
          <w:bCs/>
        </w:rPr>
      </w:pPr>
      <w:r>
        <w:rPr>
          <w:b/>
          <w:bCs/>
        </w:rPr>
        <w:t xml:space="preserve">21/1261/FUL New Farm Buildings, </w:t>
      </w:r>
      <w:r w:rsidR="00A90D66">
        <w:rPr>
          <w:b/>
          <w:bCs/>
        </w:rPr>
        <w:t>Woodbury</w:t>
      </w:r>
      <w:r>
        <w:rPr>
          <w:b/>
          <w:bCs/>
        </w:rPr>
        <w:t xml:space="preserve"> Road, Clyst St George</w:t>
      </w:r>
    </w:p>
    <w:p w14:paraId="48179FC2" w14:textId="2203138E" w:rsidR="00606924" w:rsidRDefault="009D2381" w:rsidP="009D2381">
      <w:pPr>
        <w:tabs>
          <w:tab w:val="left" w:pos="2835"/>
        </w:tabs>
        <w:spacing w:after="5" w:line="250" w:lineRule="auto"/>
        <w:ind w:left="710" w:firstLine="0"/>
        <w:rPr>
          <w:bCs/>
        </w:rPr>
      </w:pPr>
      <w:r>
        <w:rPr>
          <w:bCs/>
        </w:rPr>
        <w:t>Cllr Manser reported this application was for Phase 2 of the erection of a single storey cattle building.</w:t>
      </w:r>
      <w:r w:rsidR="008E3365">
        <w:rPr>
          <w:bCs/>
        </w:rPr>
        <w:t xml:space="preserve"> There were no objections</w:t>
      </w:r>
    </w:p>
    <w:p w14:paraId="6B1202A7" w14:textId="0C4BD1B8" w:rsidR="008E3365" w:rsidRPr="008E3365" w:rsidRDefault="008E3365" w:rsidP="009D2381">
      <w:pPr>
        <w:tabs>
          <w:tab w:val="left" w:pos="2835"/>
        </w:tabs>
        <w:spacing w:after="5" w:line="250" w:lineRule="auto"/>
        <w:ind w:left="710" w:firstLine="0"/>
        <w:rPr>
          <w:b/>
        </w:rPr>
      </w:pPr>
      <w:r>
        <w:rPr>
          <w:b/>
        </w:rPr>
        <w:t xml:space="preserve">Unanimous vote – </w:t>
      </w:r>
      <w:r w:rsidR="00A90D66">
        <w:rPr>
          <w:b/>
        </w:rPr>
        <w:t>Support.</w:t>
      </w:r>
    </w:p>
    <w:p w14:paraId="7E41865D" w14:textId="32CC9F43" w:rsidR="009D2381" w:rsidRDefault="009D2381" w:rsidP="009D2381">
      <w:pPr>
        <w:tabs>
          <w:tab w:val="left" w:pos="2835"/>
        </w:tabs>
        <w:spacing w:after="5" w:line="250" w:lineRule="auto"/>
        <w:ind w:left="710" w:firstLine="0"/>
        <w:rPr>
          <w:bCs/>
        </w:rPr>
      </w:pPr>
    </w:p>
    <w:p w14:paraId="6F06A262" w14:textId="6DFC7C36" w:rsidR="009D2381" w:rsidRDefault="009D2381" w:rsidP="009D2381">
      <w:pPr>
        <w:tabs>
          <w:tab w:val="left" w:pos="2835"/>
        </w:tabs>
        <w:spacing w:after="5" w:line="250" w:lineRule="auto"/>
        <w:ind w:left="710" w:firstLine="0"/>
        <w:rPr>
          <w:b/>
        </w:rPr>
      </w:pPr>
      <w:r w:rsidRPr="009D2381">
        <w:rPr>
          <w:b/>
        </w:rPr>
        <w:t>21/1441/ADV Martins of Exeter Ltd. Sandygate, Exeter</w:t>
      </w:r>
    </w:p>
    <w:p w14:paraId="0A361789" w14:textId="70AC5FB2" w:rsidR="009D2381" w:rsidRDefault="009D2381" w:rsidP="009D2381">
      <w:pPr>
        <w:tabs>
          <w:tab w:val="left" w:pos="2835"/>
        </w:tabs>
        <w:spacing w:after="5" w:line="250" w:lineRule="auto"/>
        <w:ind w:left="710" w:firstLine="0"/>
        <w:rPr>
          <w:bCs/>
        </w:rPr>
      </w:pPr>
      <w:r>
        <w:rPr>
          <w:bCs/>
        </w:rPr>
        <w:t>Cllr Manser reported this application was for the installation of a freestanding digital advertising display unit.</w:t>
      </w:r>
      <w:r w:rsidR="008E3365">
        <w:rPr>
          <w:bCs/>
        </w:rPr>
        <w:t xml:space="preserve">  A discussion ensued.  Cllr Manser asked Cllr Howe whether this was contrary to East Devon District Council’s Guidelines.  Cllr replied that it was.  Cllr Bowen expressed his concern about the size, and the safety of road traffic users. Cllr Marks agreed with Cllr Bowen and considered such a large sign to be dangerous and a distraction to drivers.  </w:t>
      </w:r>
    </w:p>
    <w:p w14:paraId="4535637A" w14:textId="3DDC5107" w:rsidR="008E3365" w:rsidRPr="008E3365" w:rsidRDefault="008E3365" w:rsidP="009D2381">
      <w:pPr>
        <w:tabs>
          <w:tab w:val="left" w:pos="2835"/>
        </w:tabs>
        <w:spacing w:after="5" w:line="250" w:lineRule="auto"/>
        <w:ind w:left="710" w:firstLine="0"/>
        <w:rPr>
          <w:b/>
        </w:rPr>
      </w:pPr>
      <w:r>
        <w:rPr>
          <w:b/>
        </w:rPr>
        <w:t xml:space="preserve">Unanimous Vote to object on size and possible distraction to drivers. </w:t>
      </w:r>
    </w:p>
    <w:p w14:paraId="417F6D10" w14:textId="5087D4C1" w:rsidR="009D2381" w:rsidRDefault="009D2381" w:rsidP="009D2381">
      <w:pPr>
        <w:tabs>
          <w:tab w:val="left" w:pos="2835"/>
        </w:tabs>
        <w:spacing w:after="5" w:line="250" w:lineRule="auto"/>
        <w:ind w:left="710" w:firstLine="0"/>
        <w:rPr>
          <w:bCs/>
        </w:rPr>
      </w:pPr>
    </w:p>
    <w:p w14:paraId="05F9D712" w14:textId="5BF328C4" w:rsidR="009D2381" w:rsidRDefault="009D2381" w:rsidP="009D2381">
      <w:pPr>
        <w:tabs>
          <w:tab w:val="left" w:pos="2835"/>
        </w:tabs>
        <w:spacing w:after="5" w:line="250" w:lineRule="auto"/>
        <w:ind w:left="710" w:firstLine="0"/>
        <w:rPr>
          <w:b/>
        </w:rPr>
      </w:pPr>
      <w:r>
        <w:rPr>
          <w:b/>
        </w:rPr>
        <w:t>21/0669/FUL Rose Cottage, Ebford Lane, Ebford, Exeter</w:t>
      </w:r>
    </w:p>
    <w:p w14:paraId="1A6FC95D" w14:textId="1FE02441" w:rsidR="009D2381" w:rsidRDefault="009D2381" w:rsidP="009D2381">
      <w:pPr>
        <w:tabs>
          <w:tab w:val="left" w:pos="2835"/>
        </w:tabs>
        <w:spacing w:after="5" w:line="250" w:lineRule="auto"/>
        <w:ind w:left="710" w:firstLine="0"/>
        <w:rPr>
          <w:bCs/>
        </w:rPr>
      </w:pPr>
      <w:r>
        <w:rPr>
          <w:bCs/>
        </w:rPr>
        <w:t>Cllr Manser reported this was for the construction of a garden shed</w:t>
      </w:r>
      <w:r w:rsidR="008E3365">
        <w:rPr>
          <w:bCs/>
        </w:rPr>
        <w:t xml:space="preserve"> which would be immediately behind a high hedge but would be visible when the hedge lost its lea</w:t>
      </w:r>
      <w:r w:rsidR="003029E0">
        <w:rPr>
          <w:bCs/>
        </w:rPr>
        <w:t>v</w:t>
      </w:r>
      <w:r w:rsidR="008E3365">
        <w:rPr>
          <w:bCs/>
        </w:rPr>
        <w:t xml:space="preserve">es. </w:t>
      </w:r>
      <w:r w:rsidR="003029E0">
        <w:rPr>
          <w:bCs/>
        </w:rPr>
        <w:t>A discussed ensued where no objections were raised.</w:t>
      </w:r>
    </w:p>
    <w:p w14:paraId="76C08A5A" w14:textId="20E4F045" w:rsidR="003029E0" w:rsidRDefault="003029E0" w:rsidP="009D2381">
      <w:pPr>
        <w:tabs>
          <w:tab w:val="left" w:pos="2835"/>
        </w:tabs>
        <w:spacing w:after="5" w:line="250" w:lineRule="auto"/>
        <w:ind w:left="710" w:firstLine="0"/>
        <w:rPr>
          <w:b/>
        </w:rPr>
      </w:pPr>
      <w:r>
        <w:rPr>
          <w:b/>
        </w:rPr>
        <w:t>Unanimous vote –</w:t>
      </w:r>
      <w:r w:rsidR="00A90D66">
        <w:rPr>
          <w:b/>
        </w:rPr>
        <w:t>Support</w:t>
      </w:r>
      <w:r>
        <w:rPr>
          <w:b/>
        </w:rPr>
        <w:t>.</w:t>
      </w:r>
    </w:p>
    <w:p w14:paraId="1D91341B" w14:textId="77777777" w:rsidR="003029E0" w:rsidRPr="003029E0" w:rsidRDefault="003029E0" w:rsidP="009D2381">
      <w:pPr>
        <w:tabs>
          <w:tab w:val="left" w:pos="2835"/>
        </w:tabs>
        <w:spacing w:after="5" w:line="250" w:lineRule="auto"/>
        <w:ind w:left="710" w:firstLine="0"/>
        <w:rPr>
          <w:b/>
        </w:rPr>
      </w:pPr>
    </w:p>
    <w:p w14:paraId="6AD3D695" w14:textId="717D7014" w:rsidR="00381284" w:rsidRDefault="00542650">
      <w:pPr>
        <w:spacing w:after="134" w:line="259" w:lineRule="auto"/>
        <w:ind w:left="10"/>
      </w:pPr>
      <w:r>
        <w:t xml:space="preserve">  </w:t>
      </w:r>
      <w:r>
        <w:rPr>
          <w:b/>
        </w:rPr>
        <w:t>1</w:t>
      </w:r>
      <w:r w:rsidR="00761C37">
        <w:rPr>
          <w:b/>
        </w:rPr>
        <w:t>2</w:t>
      </w:r>
      <w:r>
        <w:rPr>
          <w:b/>
        </w:rPr>
        <w:t>.      Councillors’ Reports</w:t>
      </w:r>
    </w:p>
    <w:p w14:paraId="0620684E" w14:textId="64C32FC7" w:rsidR="0091447B" w:rsidRDefault="00175DE4" w:rsidP="004C5302">
      <w:pPr>
        <w:spacing w:after="3" w:line="259" w:lineRule="auto"/>
        <w:ind w:left="720" w:right="220" w:hanging="6"/>
        <w:jc w:val="both"/>
        <w:rPr>
          <w:bCs/>
        </w:rPr>
      </w:pPr>
      <w:r w:rsidRPr="00380A62">
        <w:rPr>
          <w:b/>
        </w:rPr>
        <w:t>Cllr Marks</w:t>
      </w:r>
      <w:r w:rsidRPr="00175DE4">
        <w:rPr>
          <w:bCs/>
        </w:rPr>
        <w:t xml:space="preserve"> </w:t>
      </w:r>
      <w:r w:rsidR="003029E0">
        <w:rPr>
          <w:bCs/>
        </w:rPr>
        <w:t xml:space="preserve">reported that he had cut all the low branches and taken away the sticks which had prevented any further tree swinging and stick throwing.  There had been no problem with the youths since that had been done.  Cllr Manser thanked him for his efforts.  Cllr Marks also reported there had been noise late at night, but on investigation it was the Council cutting around the signage.  He also asked that we should be on the alert as gypsies were in the area. </w:t>
      </w:r>
    </w:p>
    <w:p w14:paraId="38C7DB98" w14:textId="5F18E977" w:rsidR="00761C37" w:rsidRPr="003029E0" w:rsidRDefault="00806F50" w:rsidP="004C5302">
      <w:pPr>
        <w:spacing w:after="3" w:line="259" w:lineRule="auto"/>
        <w:ind w:left="720" w:right="220" w:hanging="6"/>
        <w:jc w:val="both"/>
        <w:rPr>
          <w:bCs/>
        </w:rPr>
      </w:pPr>
      <w:r>
        <w:rPr>
          <w:b/>
        </w:rPr>
        <w:t xml:space="preserve">Cllr Bragg </w:t>
      </w:r>
      <w:r w:rsidR="003029E0">
        <w:rPr>
          <w:bCs/>
        </w:rPr>
        <w:t>had nothing to report.</w:t>
      </w:r>
    </w:p>
    <w:p w14:paraId="41055F99" w14:textId="1BBADFBF" w:rsidR="00175DE4" w:rsidRDefault="00175DE4" w:rsidP="004C5302">
      <w:pPr>
        <w:spacing w:after="3" w:line="259" w:lineRule="auto"/>
        <w:ind w:left="720" w:right="220" w:hanging="6"/>
        <w:jc w:val="both"/>
        <w:rPr>
          <w:bCs/>
        </w:rPr>
      </w:pPr>
      <w:r w:rsidRPr="00380A62">
        <w:rPr>
          <w:b/>
        </w:rPr>
        <w:t xml:space="preserve">Cllr </w:t>
      </w:r>
      <w:r w:rsidR="009D2381">
        <w:rPr>
          <w:b/>
        </w:rPr>
        <w:t>Bowen</w:t>
      </w:r>
      <w:r>
        <w:rPr>
          <w:bCs/>
        </w:rPr>
        <w:t xml:space="preserve"> </w:t>
      </w:r>
      <w:r w:rsidR="003029E0">
        <w:rPr>
          <w:bCs/>
        </w:rPr>
        <w:t xml:space="preserve">enquired whether the trees planted were alright.  Cllrs Manser and Marks confirmed that all was well, and there were shoots growing.  Cllr Bowen had also noticed that the Fire Service had put up a large wooden sign for recruitment. </w:t>
      </w:r>
    </w:p>
    <w:p w14:paraId="6B265F4D" w14:textId="74DB9D5D" w:rsidR="003029E0" w:rsidRPr="003029E0" w:rsidRDefault="003029E0" w:rsidP="004C5302">
      <w:pPr>
        <w:spacing w:after="3" w:line="259" w:lineRule="auto"/>
        <w:ind w:left="720" w:right="220" w:hanging="6"/>
        <w:jc w:val="both"/>
        <w:rPr>
          <w:bCs/>
        </w:rPr>
      </w:pPr>
      <w:r>
        <w:rPr>
          <w:b/>
        </w:rPr>
        <w:t xml:space="preserve">Cllr Piper </w:t>
      </w:r>
      <w:r>
        <w:rPr>
          <w:bCs/>
        </w:rPr>
        <w:t>enquired about the wooden houses being put up at Darts Farm and was curious whether they had planning permission for this, or whether it was not required.  A short discussion ensued, and the Clerk would write to Planning West to ascertain the situation and report back to the next meeting.  Cllr Piper also enquired about signs, and it was confirmed that trees had been planted to try to prevent any signs being erected.  Cllr Piper said there had been a gathering of youth</w:t>
      </w:r>
      <w:r w:rsidR="005F7DE1">
        <w:rPr>
          <w:bCs/>
        </w:rPr>
        <w:t xml:space="preserve">s driving cars recklessly in Marsh Lane on Bank Holiday Monday. Cllr Bragg said there were businesses in Marsh Lane, and he would ask Christine and David whether they had any problems with this.  </w:t>
      </w:r>
    </w:p>
    <w:p w14:paraId="559C0C21" w14:textId="33A2D877" w:rsidR="00806F50" w:rsidRDefault="0097519A" w:rsidP="00806F50">
      <w:pPr>
        <w:spacing w:after="3" w:line="259" w:lineRule="auto"/>
        <w:ind w:left="720" w:right="220" w:hanging="6"/>
        <w:jc w:val="both"/>
        <w:rPr>
          <w:bCs/>
        </w:rPr>
      </w:pPr>
      <w:r w:rsidRPr="00380A62">
        <w:rPr>
          <w:b/>
        </w:rPr>
        <w:t>Cllr Manser</w:t>
      </w:r>
      <w:r>
        <w:rPr>
          <w:bCs/>
        </w:rPr>
        <w:t xml:space="preserve"> </w:t>
      </w:r>
      <w:r w:rsidR="005F7DE1">
        <w:rPr>
          <w:bCs/>
        </w:rPr>
        <w:t xml:space="preserve">reported that the grass cutting contract had now been clarified.  There was a new Manager and new office staff, and they were now getting the work done.  Cllr Manser also reported that </w:t>
      </w:r>
      <w:r w:rsidR="00F82374">
        <w:rPr>
          <w:bCs/>
        </w:rPr>
        <w:t xml:space="preserve">The Limes, </w:t>
      </w:r>
      <w:r w:rsidR="005F7DE1">
        <w:rPr>
          <w:bCs/>
        </w:rPr>
        <w:t xml:space="preserve">Old Ebford Lane, near Ebford Manor, </w:t>
      </w:r>
      <w:r w:rsidR="00F82374">
        <w:rPr>
          <w:bCs/>
        </w:rPr>
        <w:t xml:space="preserve">had applied </w:t>
      </w:r>
      <w:r w:rsidR="005F7DE1">
        <w:rPr>
          <w:bCs/>
        </w:rPr>
        <w:t>for</w:t>
      </w:r>
      <w:r w:rsidR="00F82374">
        <w:rPr>
          <w:bCs/>
        </w:rPr>
        <w:t xml:space="preserve"> a Certificate of Planning License, max (</w:t>
      </w:r>
      <w:r w:rsidR="005F7DE1">
        <w:rPr>
          <w:bCs/>
        </w:rPr>
        <w:t xml:space="preserve"> 50 square metres of living space</w:t>
      </w:r>
      <w:r w:rsidR="00F82374">
        <w:rPr>
          <w:bCs/>
        </w:rPr>
        <w:t>)</w:t>
      </w:r>
      <w:r w:rsidR="005F7DE1">
        <w:rPr>
          <w:bCs/>
        </w:rPr>
        <w:t xml:space="preserve">. </w:t>
      </w:r>
      <w:r w:rsidR="00F82374">
        <w:rPr>
          <w:bCs/>
        </w:rPr>
        <w:t xml:space="preserve">Full </w:t>
      </w:r>
      <w:r w:rsidR="005F7DE1">
        <w:rPr>
          <w:bCs/>
        </w:rPr>
        <w:t xml:space="preserve">planning permission </w:t>
      </w:r>
      <w:r w:rsidR="00F82374">
        <w:rPr>
          <w:bCs/>
        </w:rPr>
        <w:t>i</w:t>
      </w:r>
      <w:r w:rsidR="005F7DE1">
        <w:rPr>
          <w:bCs/>
        </w:rPr>
        <w:t xml:space="preserve">s not required for this, some of the local residents were unhappy at this.  Cllr Manser also reported that he had received an email from Helen Selby confirming that the top half of Ebford Lane, was going to be repaired. This </w:t>
      </w:r>
      <w:r w:rsidR="00F82374">
        <w:rPr>
          <w:bCs/>
        </w:rPr>
        <w:t xml:space="preserve">is a </w:t>
      </w:r>
      <w:r w:rsidR="005F7DE1">
        <w:rPr>
          <w:bCs/>
        </w:rPr>
        <w:t>cycl</w:t>
      </w:r>
      <w:r w:rsidR="00F82374">
        <w:rPr>
          <w:bCs/>
        </w:rPr>
        <w:t>e route</w:t>
      </w:r>
      <w:r w:rsidR="005F7DE1">
        <w:rPr>
          <w:bCs/>
        </w:rPr>
        <w:t xml:space="preserve">. </w:t>
      </w:r>
      <w:r w:rsidR="004B5F35">
        <w:rPr>
          <w:bCs/>
        </w:rPr>
        <w:t>He thought that tar and chippings would be used.</w:t>
      </w:r>
      <w:r w:rsidR="005F7DE1">
        <w:rPr>
          <w:bCs/>
        </w:rPr>
        <w:t xml:space="preserve"> Repairs to the dual carriageway were not considered to be a safety defect, </w:t>
      </w:r>
      <w:r w:rsidR="004B5F35">
        <w:rPr>
          <w:bCs/>
        </w:rPr>
        <w:t xml:space="preserve">and the  </w:t>
      </w:r>
      <w:r w:rsidR="005F7DE1">
        <w:rPr>
          <w:bCs/>
        </w:rPr>
        <w:t>A376</w:t>
      </w:r>
      <w:r w:rsidR="00333A0A">
        <w:rPr>
          <w:bCs/>
        </w:rPr>
        <w:t xml:space="preserve"> </w:t>
      </w:r>
      <w:r w:rsidR="004B5F35">
        <w:rPr>
          <w:bCs/>
        </w:rPr>
        <w:t>North of</w:t>
      </w:r>
      <w:r w:rsidR="005F7DE1">
        <w:rPr>
          <w:bCs/>
        </w:rPr>
        <w:t xml:space="preserve"> the traffic lights at Ebford</w:t>
      </w:r>
      <w:r w:rsidR="004B5F35">
        <w:rPr>
          <w:bCs/>
        </w:rPr>
        <w:t xml:space="preserve"> has an area of subsidence and marked for repair.</w:t>
      </w:r>
    </w:p>
    <w:p w14:paraId="25E9C97F" w14:textId="77777777" w:rsidR="009D2381" w:rsidRDefault="009D2381" w:rsidP="00806F50">
      <w:pPr>
        <w:spacing w:after="3" w:line="259" w:lineRule="auto"/>
        <w:ind w:left="720" w:right="220" w:hanging="6"/>
        <w:jc w:val="both"/>
        <w:rPr>
          <w:bCs/>
        </w:rPr>
      </w:pPr>
    </w:p>
    <w:p w14:paraId="5FD7318A" w14:textId="2F0CE36D" w:rsidR="004C5302" w:rsidRPr="008472C6" w:rsidRDefault="004C5302" w:rsidP="004C5302">
      <w:pPr>
        <w:spacing w:after="3" w:line="259" w:lineRule="auto"/>
        <w:ind w:left="720" w:right="220" w:hanging="6"/>
        <w:jc w:val="both"/>
        <w:rPr>
          <w:bCs/>
        </w:rPr>
      </w:pPr>
      <w:r>
        <w:rPr>
          <w:b/>
        </w:rPr>
        <w:t>Any Comments</w:t>
      </w:r>
      <w:r w:rsidR="007674EF">
        <w:rPr>
          <w:b/>
        </w:rPr>
        <w:t xml:space="preserve"> </w:t>
      </w:r>
      <w:r w:rsidR="008472C6">
        <w:rPr>
          <w:b/>
        </w:rPr>
        <w:t>–</w:t>
      </w:r>
      <w:r w:rsidR="0097519A">
        <w:rPr>
          <w:b/>
        </w:rPr>
        <w:t xml:space="preserve"> </w:t>
      </w:r>
      <w:r w:rsidR="005F7DE1">
        <w:rPr>
          <w:bCs/>
        </w:rPr>
        <w:t>none</w:t>
      </w:r>
      <w:r w:rsidR="008472C6">
        <w:rPr>
          <w:bCs/>
        </w:rPr>
        <w:t xml:space="preserve"> </w:t>
      </w:r>
    </w:p>
    <w:p w14:paraId="3CD44118" w14:textId="35D1F9FB" w:rsidR="00D1225E" w:rsidRDefault="00D1225E" w:rsidP="004C5302">
      <w:pPr>
        <w:spacing w:after="3" w:line="259" w:lineRule="auto"/>
        <w:ind w:left="720" w:right="220" w:hanging="6"/>
        <w:jc w:val="both"/>
        <w:rPr>
          <w:bCs/>
        </w:rPr>
      </w:pPr>
    </w:p>
    <w:p w14:paraId="6EB7FBC3" w14:textId="77777777" w:rsidR="00D1225E" w:rsidRPr="004C5302" w:rsidRDefault="00D1225E" w:rsidP="004C5302">
      <w:pPr>
        <w:spacing w:after="3" w:line="259" w:lineRule="auto"/>
        <w:ind w:left="720" w:right="220" w:hanging="6"/>
        <w:jc w:val="both"/>
        <w:rPr>
          <w:bCs/>
        </w:rPr>
      </w:pPr>
    </w:p>
    <w:p w14:paraId="20751134" w14:textId="77777777" w:rsidR="00AC4ECB" w:rsidRDefault="00AC4ECB">
      <w:pPr>
        <w:spacing w:after="134" w:line="259" w:lineRule="auto"/>
        <w:ind w:left="10"/>
        <w:rPr>
          <w:b/>
        </w:rPr>
      </w:pPr>
    </w:p>
    <w:p w14:paraId="2C2D8003" w14:textId="6FCDB7B1" w:rsidR="00381284" w:rsidRDefault="00542650">
      <w:pPr>
        <w:spacing w:after="134" w:line="259" w:lineRule="auto"/>
        <w:ind w:left="10"/>
      </w:pPr>
      <w:r>
        <w:rPr>
          <w:b/>
        </w:rPr>
        <w:t>Signed………………………………………………………………Dated……………………………</w:t>
      </w:r>
    </w:p>
    <w:p w14:paraId="6894C86E" w14:textId="14659E89" w:rsidR="00381284" w:rsidRDefault="00542650">
      <w:pPr>
        <w:spacing w:after="134" w:line="259" w:lineRule="auto"/>
        <w:ind w:left="10"/>
      </w:pPr>
      <w:r>
        <w:rPr>
          <w:b/>
        </w:rPr>
        <w:t>The Meeting closed at</w:t>
      </w:r>
      <w:r w:rsidR="007C19BF">
        <w:rPr>
          <w:b/>
        </w:rPr>
        <w:t xml:space="preserve"> </w:t>
      </w:r>
      <w:r w:rsidR="005F7DE1">
        <w:rPr>
          <w:b/>
        </w:rPr>
        <w:t>8.50</w:t>
      </w:r>
      <w:r w:rsidR="00606924">
        <w:rPr>
          <w:b/>
        </w:rPr>
        <w:t>pm</w:t>
      </w:r>
    </w:p>
    <w:p w14:paraId="5BE093A6" w14:textId="36C94B56" w:rsidR="00793552" w:rsidRPr="005A3E28" w:rsidRDefault="00542650" w:rsidP="00A87BBB">
      <w:pPr>
        <w:spacing w:after="134" w:line="259" w:lineRule="auto"/>
        <w:ind w:left="10"/>
        <w:rPr>
          <w:bCs/>
        </w:rPr>
      </w:pPr>
      <w:r>
        <w:rPr>
          <w:b/>
        </w:rPr>
        <w:t>Date of Next Meeting</w:t>
      </w:r>
      <w:r w:rsidR="004855A9">
        <w:rPr>
          <w:b/>
        </w:rPr>
        <w:t>s</w:t>
      </w:r>
      <w:r>
        <w:rPr>
          <w:b/>
        </w:rPr>
        <w:t>: Wednesday</w:t>
      </w:r>
      <w:r w:rsidR="00793552">
        <w:rPr>
          <w:b/>
        </w:rPr>
        <w:t xml:space="preserve">, </w:t>
      </w:r>
      <w:r w:rsidR="009D2381">
        <w:rPr>
          <w:b/>
        </w:rPr>
        <w:t>14 July</w:t>
      </w:r>
      <w:r w:rsidR="0091447B">
        <w:rPr>
          <w:b/>
        </w:rPr>
        <w:t xml:space="preserve"> </w:t>
      </w:r>
      <w:r>
        <w:rPr>
          <w:b/>
        </w:rPr>
        <w:t>202</w:t>
      </w:r>
      <w:r w:rsidR="00B612C2">
        <w:rPr>
          <w:b/>
        </w:rPr>
        <w:t>1</w:t>
      </w:r>
      <w:r>
        <w:rPr>
          <w:b/>
        </w:rPr>
        <w:t xml:space="preserve"> at 7.30pm</w:t>
      </w:r>
      <w:r w:rsidR="00793552">
        <w:rPr>
          <w:b/>
        </w:rPr>
        <w:t xml:space="preserve"> </w:t>
      </w:r>
      <w:r w:rsidR="008472C6">
        <w:rPr>
          <w:b/>
        </w:rPr>
        <w:t>in Clyst St George Village Hall</w:t>
      </w:r>
      <w:r w:rsidR="009D2381">
        <w:rPr>
          <w:b/>
        </w:rPr>
        <w:t xml:space="preserve"> and by Zoom platform</w:t>
      </w:r>
      <w:r w:rsidR="005A3E28">
        <w:rPr>
          <w:b/>
        </w:rPr>
        <w:br/>
      </w:r>
    </w:p>
    <w:sectPr w:rsidR="00793552" w:rsidRPr="005A3E28">
      <w:headerReference w:type="even" r:id="rId8"/>
      <w:headerReference w:type="default" r:id="rId9"/>
      <w:footerReference w:type="even" r:id="rId10"/>
      <w:footerReference w:type="default" r:id="rId11"/>
      <w:headerReference w:type="first" r:id="rId12"/>
      <w:footerReference w:type="first" r:id="rId13"/>
      <w:pgSz w:w="11900" w:h="16820"/>
      <w:pgMar w:top="1546" w:right="1434" w:bottom="1192" w:left="7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AAD3" w14:textId="77777777" w:rsidR="00F40977" w:rsidRDefault="00F40977" w:rsidP="00C65271">
      <w:pPr>
        <w:spacing w:after="0" w:line="240" w:lineRule="auto"/>
      </w:pPr>
      <w:r>
        <w:separator/>
      </w:r>
    </w:p>
  </w:endnote>
  <w:endnote w:type="continuationSeparator" w:id="0">
    <w:p w14:paraId="093ED6ED" w14:textId="77777777" w:rsidR="00F40977" w:rsidRDefault="00F40977" w:rsidP="00C6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FF89" w14:textId="77777777" w:rsidR="00C65271" w:rsidRDefault="00C6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CDB7" w14:textId="77777777" w:rsidR="00C65271" w:rsidRDefault="00C65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33F6" w14:textId="77777777" w:rsidR="00C65271" w:rsidRDefault="00C6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600F" w14:textId="77777777" w:rsidR="00F40977" w:rsidRDefault="00F40977" w:rsidP="00C65271">
      <w:pPr>
        <w:spacing w:after="0" w:line="240" w:lineRule="auto"/>
      </w:pPr>
      <w:r>
        <w:separator/>
      </w:r>
    </w:p>
  </w:footnote>
  <w:footnote w:type="continuationSeparator" w:id="0">
    <w:p w14:paraId="1E2FB179" w14:textId="77777777" w:rsidR="00F40977" w:rsidRDefault="00F40977" w:rsidP="00C6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6343" w14:textId="65334CBD" w:rsidR="00C65271" w:rsidRDefault="00C65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2524" w14:textId="7C13E2DF" w:rsidR="00C65271" w:rsidRDefault="00C65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36F6" w14:textId="08A96278" w:rsidR="00C65271" w:rsidRDefault="00C65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AAA"/>
    <w:multiLevelType w:val="hybridMultilevel"/>
    <w:tmpl w:val="019AF3C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15:restartNumberingAfterBreak="0">
    <w:nsid w:val="0BD06A9C"/>
    <w:multiLevelType w:val="hybridMultilevel"/>
    <w:tmpl w:val="87F8B22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29D041CD"/>
    <w:multiLevelType w:val="hybridMultilevel"/>
    <w:tmpl w:val="1E5E4B90"/>
    <w:lvl w:ilvl="0" w:tplc="5C5A6D38">
      <w:start w:val="8"/>
      <w:numFmt w:val="decimal"/>
      <w:lvlText w:val="%1."/>
      <w:lvlJc w:val="left"/>
      <w:pPr>
        <w:ind w:left="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6239EE">
      <w:start w:val="1"/>
      <w:numFmt w:val="lowerLetter"/>
      <w:lvlText w:val="%2"/>
      <w:lvlJc w:val="left"/>
      <w:pPr>
        <w:ind w:left="9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340CBA">
      <w:start w:val="1"/>
      <w:numFmt w:val="lowerRoman"/>
      <w:lvlText w:val="%3"/>
      <w:lvlJc w:val="left"/>
      <w:pPr>
        <w:ind w:left="17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18609C">
      <w:start w:val="1"/>
      <w:numFmt w:val="decimal"/>
      <w:lvlText w:val="%4"/>
      <w:lvlJc w:val="left"/>
      <w:pPr>
        <w:ind w:left="24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9EA0B2">
      <w:start w:val="1"/>
      <w:numFmt w:val="lowerLetter"/>
      <w:lvlText w:val="%5"/>
      <w:lvlJc w:val="left"/>
      <w:pPr>
        <w:ind w:left="31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12E9F0">
      <w:start w:val="1"/>
      <w:numFmt w:val="lowerRoman"/>
      <w:lvlText w:val="%6"/>
      <w:lvlJc w:val="left"/>
      <w:pPr>
        <w:ind w:left="38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3E8E0C">
      <w:start w:val="1"/>
      <w:numFmt w:val="decimal"/>
      <w:lvlText w:val="%7"/>
      <w:lvlJc w:val="left"/>
      <w:pPr>
        <w:ind w:left="45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84CCB8">
      <w:start w:val="1"/>
      <w:numFmt w:val="lowerLetter"/>
      <w:lvlText w:val="%8"/>
      <w:lvlJc w:val="left"/>
      <w:pPr>
        <w:ind w:left="5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5CEE2A">
      <w:start w:val="1"/>
      <w:numFmt w:val="lowerRoman"/>
      <w:lvlText w:val="%9"/>
      <w:lvlJc w:val="left"/>
      <w:pPr>
        <w:ind w:left="60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412904"/>
    <w:multiLevelType w:val="hybridMultilevel"/>
    <w:tmpl w:val="5FFEF1A6"/>
    <w:lvl w:ilvl="0" w:tplc="10CA604C">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68C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C22B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FE70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D7A97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1CA2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C0F2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46ED99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5BA3C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4"/>
    <w:rsid w:val="000153F5"/>
    <w:rsid w:val="0001771B"/>
    <w:rsid w:val="0002015F"/>
    <w:rsid w:val="00027F69"/>
    <w:rsid w:val="00030E72"/>
    <w:rsid w:val="0008005A"/>
    <w:rsid w:val="00090986"/>
    <w:rsid w:val="00095A21"/>
    <w:rsid w:val="000C4972"/>
    <w:rsid w:val="000D2899"/>
    <w:rsid w:val="00137A99"/>
    <w:rsid w:val="0017555A"/>
    <w:rsid w:val="00175DE4"/>
    <w:rsid w:val="00187F8C"/>
    <w:rsid w:val="001A2CEF"/>
    <w:rsid w:val="001C603B"/>
    <w:rsid w:val="001D37C4"/>
    <w:rsid w:val="00216EBB"/>
    <w:rsid w:val="002354F5"/>
    <w:rsid w:val="00235CBC"/>
    <w:rsid w:val="0028049D"/>
    <w:rsid w:val="002B6B95"/>
    <w:rsid w:val="002C17E7"/>
    <w:rsid w:val="003029E0"/>
    <w:rsid w:val="0031264B"/>
    <w:rsid w:val="00332A30"/>
    <w:rsid w:val="00333A0A"/>
    <w:rsid w:val="00340E2C"/>
    <w:rsid w:val="00346F9E"/>
    <w:rsid w:val="0037285D"/>
    <w:rsid w:val="00380A62"/>
    <w:rsid w:val="00381284"/>
    <w:rsid w:val="003816CA"/>
    <w:rsid w:val="003A2CAF"/>
    <w:rsid w:val="003D0276"/>
    <w:rsid w:val="003D1481"/>
    <w:rsid w:val="00406842"/>
    <w:rsid w:val="00411C8B"/>
    <w:rsid w:val="004136B6"/>
    <w:rsid w:val="0041452C"/>
    <w:rsid w:val="00454D25"/>
    <w:rsid w:val="00457768"/>
    <w:rsid w:val="00457E3B"/>
    <w:rsid w:val="00457F8D"/>
    <w:rsid w:val="004855A9"/>
    <w:rsid w:val="004B5F35"/>
    <w:rsid w:val="004B6429"/>
    <w:rsid w:val="004B66E9"/>
    <w:rsid w:val="004C27CD"/>
    <w:rsid w:val="004C5302"/>
    <w:rsid w:val="00507922"/>
    <w:rsid w:val="00514086"/>
    <w:rsid w:val="005318CA"/>
    <w:rsid w:val="005422EB"/>
    <w:rsid w:val="00542650"/>
    <w:rsid w:val="00545329"/>
    <w:rsid w:val="00545525"/>
    <w:rsid w:val="00550B3E"/>
    <w:rsid w:val="00564FE3"/>
    <w:rsid w:val="00581DA7"/>
    <w:rsid w:val="00585229"/>
    <w:rsid w:val="00595729"/>
    <w:rsid w:val="005A3E28"/>
    <w:rsid w:val="005B365D"/>
    <w:rsid w:val="005E1ED2"/>
    <w:rsid w:val="005E2793"/>
    <w:rsid w:val="005F7DE1"/>
    <w:rsid w:val="00606924"/>
    <w:rsid w:val="00625086"/>
    <w:rsid w:val="00633A7F"/>
    <w:rsid w:val="00635FCD"/>
    <w:rsid w:val="00643A47"/>
    <w:rsid w:val="00650C6B"/>
    <w:rsid w:val="00651B1E"/>
    <w:rsid w:val="006603B6"/>
    <w:rsid w:val="006606C6"/>
    <w:rsid w:val="00662337"/>
    <w:rsid w:val="006672A7"/>
    <w:rsid w:val="00672A1B"/>
    <w:rsid w:val="00684DF5"/>
    <w:rsid w:val="0069194D"/>
    <w:rsid w:val="006A140A"/>
    <w:rsid w:val="006A6501"/>
    <w:rsid w:val="006D7B20"/>
    <w:rsid w:val="006E4458"/>
    <w:rsid w:val="006E5DD9"/>
    <w:rsid w:val="006E79CA"/>
    <w:rsid w:val="00734E64"/>
    <w:rsid w:val="00736458"/>
    <w:rsid w:val="00750C36"/>
    <w:rsid w:val="00761C37"/>
    <w:rsid w:val="007674EF"/>
    <w:rsid w:val="007729A3"/>
    <w:rsid w:val="007843A6"/>
    <w:rsid w:val="00793552"/>
    <w:rsid w:val="0079764D"/>
    <w:rsid w:val="007A5708"/>
    <w:rsid w:val="007C19BF"/>
    <w:rsid w:val="007C3361"/>
    <w:rsid w:val="007D4651"/>
    <w:rsid w:val="007F1F0A"/>
    <w:rsid w:val="008058D1"/>
    <w:rsid w:val="00806F50"/>
    <w:rsid w:val="00811678"/>
    <w:rsid w:val="00827144"/>
    <w:rsid w:val="00837246"/>
    <w:rsid w:val="008472C6"/>
    <w:rsid w:val="008503F3"/>
    <w:rsid w:val="00855919"/>
    <w:rsid w:val="00855A6C"/>
    <w:rsid w:val="0086209B"/>
    <w:rsid w:val="00883C74"/>
    <w:rsid w:val="008955F7"/>
    <w:rsid w:val="00896444"/>
    <w:rsid w:val="008C261F"/>
    <w:rsid w:val="008E3073"/>
    <w:rsid w:val="008E3365"/>
    <w:rsid w:val="008F4C3A"/>
    <w:rsid w:val="0091447B"/>
    <w:rsid w:val="00914966"/>
    <w:rsid w:val="00923072"/>
    <w:rsid w:val="00936CAA"/>
    <w:rsid w:val="0095199E"/>
    <w:rsid w:val="00963863"/>
    <w:rsid w:val="00966B7C"/>
    <w:rsid w:val="0097519A"/>
    <w:rsid w:val="009824E4"/>
    <w:rsid w:val="009916B5"/>
    <w:rsid w:val="009C4199"/>
    <w:rsid w:val="009D2381"/>
    <w:rsid w:val="009D632D"/>
    <w:rsid w:val="009E090A"/>
    <w:rsid w:val="009E6EBC"/>
    <w:rsid w:val="009F6D84"/>
    <w:rsid w:val="00A07956"/>
    <w:rsid w:val="00A1374A"/>
    <w:rsid w:val="00A22352"/>
    <w:rsid w:val="00A32BC7"/>
    <w:rsid w:val="00A32C28"/>
    <w:rsid w:val="00A33ED0"/>
    <w:rsid w:val="00A7321C"/>
    <w:rsid w:val="00A87BBB"/>
    <w:rsid w:val="00A90D66"/>
    <w:rsid w:val="00AB1DFF"/>
    <w:rsid w:val="00AB38A3"/>
    <w:rsid w:val="00AC1222"/>
    <w:rsid w:val="00AC4ECB"/>
    <w:rsid w:val="00B0133A"/>
    <w:rsid w:val="00B01EB8"/>
    <w:rsid w:val="00B107A8"/>
    <w:rsid w:val="00B112AD"/>
    <w:rsid w:val="00B5187F"/>
    <w:rsid w:val="00B612C2"/>
    <w:rsid w:val="00B6168B"/>
    <w:rsid w:val="00B618B1"/>
    <w:rsid w:val="00B87D51"/>
    <w:rsid w:val="00B963FF"/>
    <w:rsid w:val="00B971AC"/>
    <w:rsid w:val="00BE6B69"/>
    <w:rsid w:val="00BF3F28"/>
    <w:rsid w:val="00C030E5"/>
    <w:rsid w:val="00C037B5"/>
    <w:rsid w:val="00C066ED"/>
    <w:rsid w:val="00C12B9B"/>
    <w:rsid w:val="00C21300"/>
    <w:rsid w:val="00C32D1F"/>
    <w:rsid w:val="00C53C39"/>
    <w:rsid w:val="00C5764E"/>
    <w:rsid w:val="00C65271"/>
    <w:rsid w:val="00CA1F3E"/>
    <w:rsid w:val="00CA284B"/>
    <w:rsid w:val="00CD2268"/>
    <w:rsid w:val="00D01D99"/>
    <w:rsid w:val="00D10744"/>
    <w:rsid w:val="00D1225E"/>
    <w:rsid w:val="00D62B6C"/>
    <w:rsid w:val="00D630AD"/>
    <w:rsid w:val="00D658D5"/>
    <w:rsid w:val="00D7472C"/>
    <w:rsid w:val="00D8152F"/>
    <w:rsid w:val="00D909A6"/>
    <w:rsid w:val="00DA7D7B"/>
    <w:rsid w:val="00DB526D"/>
    <w:rsid w:val="00DB5B75"/>
    <w:rsid w:val="00DF4E0E"/>
    <w:rsid w:val="00E06631"/>
    <w:rsid w:val="00E21E1A"/>
    <w:rsid w:val="00E47901"/>
    <w:rsid w:val="00E61857"/>
    <w:rsid w:val="00E846AF"/>
    <w:rsid w:val="00EF6444"/>
    <w:rsid w:val="00F11F32"/>
    <w:rsid w:val="00F33F79"/>
    <w:rsid w:val="00F40977"/>
    <w:rsid w:val="00F642AC"/>
    <w:rsid w:val="00F75EE4"/>
    <w:rsid w:val="00F77F7B"/>
    <w:rsid w:val="00F82374"/>
    <w:rsid w:val="00F92F33"/>
    <w:rsid w:val="00FA0C5E"/>
    <w:rsid w:val="00FA43D7"/>
    <w:rsid w:val="00FA6AB4"/>
    <w:rsid w:val="00FD6882"/>
    <w:rsid w:val="00FE3854"/>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6015"/>
  <w15:docId w15:val="{67636F9D-2C30-4BA7-BD9E-86EE82D9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E7"/>
    <w:rPr>
      <w:rFonts w:ascii="Segoe UI" w:eastAsia="Calibri" w:hAnsi="Segoe UI" w:cs="Segoe UI"/>
      <w:color w:val="000000"/>
      <w:sz w:val="18"/>
      <w:szCs w:val="18"/>
    </w:rPr>
  </w:style>
  <w:style w:type="paragraph" w:styleId="Header">
    <w:name w:val="header"/>
    <w:basedOn w:val="Normal"/>
    <w:link w:val="HeaderChar"/>
    <w:uiPriority w:val="99"/>
    <w:unhideWhenUsed/>
    <w:rsid w:val="00C65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271"/>
    <w:rPr>
      <w:rFonts w:ascii="Calibri" w:eastAsia="Calibri" w:hAnsi="Calibri" w:cs="Calibri"/>
      <w:color w:val="000000"/>
      <w:sz w:val="24"/>
    </w:rPr>
  </w:style>
  <w:style w:type="paragraph" w:styleId="Footer">
    <w:name w:val="footer"/>
    <w:basedOn w:val="Normal"/>
    <w:link w:val="FooterChar"/>
    <w:uiPriority w:val="99"/>
    <w:unhideWhenUsed/>
    <w:rsid w:val="00C65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271"/>
    <w:rPr>
      <w:rFonts w:ascii="Calibri" w:eastAsia="Calibri" w:hAnsi="Calibri" w:cs="Calibri"/>
      <w:color w:val="000000"/>
      <w:sz w:val="24"/>
    </w:rPr>
  </w:style>
  <w:style w:type="character" w:styleId="Hyperlink">
    <w:name w:val="Hyperlink"/>
    <w:basedOn w:val="DefaultParagraphFont"/>
    <w:uiPriority w:val="99"/>
    <w:unhideWhenUsed/>
    <w:rsid w:val="00736458"/>
    <w:rPr>
      <w:color w:val="0563C1" w:themeColor="hyperlink"/>
      <w:u w:val="single"/>
    </w:rPr>
  </w:style>
  <w:style w:type="character" w:styleId="UnresolvedMention">
    <w:name w:val="Unresolved Mention"/>
    <w:basedOn w:val="DefaultParagraphFont"/>
    <w:uiPriority w:val="99"/>
    <w:semiHidden/>
    <w:unhideWhenUsed/>
    <w:rsid w:val="00736458"/>
    <w:rPr>
      <w:color w:val="605E5C"/>
      <w:shd w:val="clear" w:color="auto" w:fill="E1DFDD"/>
    </w:rPr>
  </w:style>
  <w:style w:type="character" w:styleId="CommentReference">
    <w:name w:val="annotation reference"/>
    <w:basedOn w:val="DefaultParagraphFont"/>
    <w:uiPriority w:val="99"/>
    <w:semiHidden/>
    <w:unhideWhenUsed/>
    <w:rsid w:val="00806F50"/>
    <w:rPr>
      <w:sz w:val="16"/>
      <w:szCs w:val="16"/>
    </w:rPr>
  </w:style>
  <w:style w:type="paragraph" w:styleId="CommentText">
    <w:name w:val="annotation text"/>
    <w:basedOn w:val="Normal"/>
    <w:link w:val="CommentTextChar"/>
    <w:uiPriority w:val="99"/>
    <w:semiHidden/>
    <w:unhideWhenUsed/>
    <w:rsid w:val="00806F50"/>
    <w:pPr>
      <w:spacing w:line="240" w:lineRule="auto"/>
    </w:pPr>
    <w:rPr>
      <w:sz w:val="20"/>
      <w:szCs w:val="20"/>
    </w:rPr>
  </w:style>
  <w:style w:type="character" w:customStyle="1" w:styleId="CommentTextChar">
    <w:name w:val="Comment Text Char"/>
    <w:basedOn w:val="DefaultParagraphFont"/>
    <w:link w:val="CommentText"/>
    <w:uiPriority w:val="99"/>
    <w:semiHidden/>
    <w:rsid w:val="00806F5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06F50"/>
    <w:rPr>
      <w:b/>
      <w:bCs/>
    </w:rPr>
  </w:style>
  <w:style w:type="character" w:customStyle="1" w:styleId="CommentSubjectChar">
    <w:name w:val="Comment Subject Char"/>
    <w:basedOn w:val="CommentTextChar"/>
    <w:link w:val="CommentSubject"/>
    <w:uiPriority w:val="99"/>
    <w:semiHidden/>
    <w:rsid w:val="00806F50"/>
    <w:rPr>
      <w:rFonts w:ascii="Calibri" w:eastAsia="Calibri" w:hAnsi="Calibri" w:cs="Calibri"/>
      <w:b/>
      <w:bCs/>
      <w:color w:val="000000"/>
      <w:sz w:val="20"/>
      <w:szCs w:val="20"/>
    </w:rPr>
  </w:style>
  <w:style w:type="paragraph" w:styleId="ListParagraph">
    <w:name w:val="List Paragraph"/>
    <w:basedOn w:val="Normal"/>
    <w:uiPriority w:val="34"/>
    <w:qFormat/>
    <w:rsid w:val="00FA6AB4"/>
    <w:pPr>
      <w:spacing w:after="5" w:line="25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A0634-E70C-4D56-8762-CB8E6E22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2021-06-10T13:35:00Z</cp:lastPrinted>
  <dcterms:created xsi:type="dcterms:W3CDTF">2021-06-14T22:11:00Z</dcterms:created>
  <dcterms:modified xsi:type="dcterms:W3CDTF">2021-06-14T22:11:00Z</dcterms:modified>
</cp:coreProperties>
</file>